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44288A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>
        <w:rPr>
          <w:b/>
          <w:i/>
          <w:sz w:val="32"/>
          <w:szCs w:val="32"/>
        </w:rPr>
        <w:t>Lectio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vicesima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quinta</w:t>
      </w:r>
      <w:proofErr w:type="spellEnd"/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F366D3" w:rsidRDefault="00F366D3">
      <w:pPr>
        <w:rPr>
          <w:b/>
          <w:i/>
          <w:sz w:val="32"/>
          <w:szCs w:val="32"/>
        </w:rPr>
      </w:pPr>
    </w:p>
    <w:p w:rsidR="00F366D3" w:rsidRDefault="00F366D3">
      <w:pPr>
        <w:rPr>
          <w:sz w:val="28"/>
          <w:szCs w:val="28"/>
        </w:rPr>
      </w:pPr>
      <w:proofErr w:type="spellStart"/>
      <w:r w:rsidRPr="00F366D3">
        <w:rPr>
          <w:sz w:val="28"/>
          <w:szCs w:val="28"/>
        </w:rPr>
        <w:t>Repetitio</w:t>
      </w:r>
      <w:proofErr w:type="spellEnd"/>
    </w:p>
    <w:p w:rsidR="00F366D3" w:rsidRDefault="00F366D3">
      <w:pPr>
        <w:rPr>
          <w:sz w:val="28"/>
          <w:szCs w:val="28"/>
        </w:rPr>
      </w:pPr>
    </w:p>
    <w:p w:rsidR="00F366D3" w:rsidRDefault="00F366D3" w:rsidP="00F366D3">
      <w:pPr>
        <w:numPr>
          <w:ilvl w:val="0"/>
          <w:numId w:val="1"/>
        </w:numPr>
      </w:pPr>
      <w:r>
        <w:t>Išlinksniuoti: paprasta gerybinė didesnė opa.</w:t>
      </w:r>
    </w:p>
    <w:p w:rsidR="00F366D3" w:rsidRDefault="00F366D3" w:rsidP="00F366D3">
      <w:pPr>
        <w:numPr>
          <w:ilvl w:val="0"/>
          <w:numId w:val="1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., gen. </w:t>
      </w:r>
      <w:proofErr w:type="spellStart"/>
      <w:r>
        <w:t>sg</w:t>
      </w:r>
      <w:proofErr w:type="spellEnd"/>
      <w:r>
        <w:t>. ir pl.: kairysis plonesnis kelis, piktybinė minkšta adenoma, trečias mirtinas laipsnis, trumpas mažesnis kaulas, ūmus artritas.</w:t>
      </w:r>
    </w:p>
    <w:p w:rsidR="00F366D3" w:rsidRDefault="00F366D3" w:rsidP="00F366D3">
      <w:pPr>
        <w:numPr>
          <w:ilvl w:val="0"/>
          <w:numId w:val="1"/>
        </w:numPr>
      </w:pPr>
      <w:r>
        <w:t xml:space="preserve">Išasmenuoti, parašyti imperatyvą: </w:t>
      </w:r>
      <w:proofErr w:type="spellStart"/>
      <w:r>
        <w:t>recipio</w:t>
      </w:r>
      <w:proofErr w:type="spellEnd"/>
      <w:r>
        <w:t xml:space="preserve">, </w:t>
      </w:r>
      <w:proofErr w:type="spellStart"/>
      <w:r>
        <w:t>recipere</w:t>
      </w:r>
      <w:proofErr w:type="spellEnd"/>
      <w:r>
        <w:t>.</w:t>
      </w:r>
    </w:p>
    <w:p w:rsidR="00F366D3" w:rsidRDefault="00F366D3" w:rsidP="00F366D3">
      <w:pPr>
        <w:numPr>
          <w:ilvl w:val="0"/>
          <w:numId w:val="1"/>
        </w:numPr>
      </w:pPr>
      <w:r>
        <w:t>Parašyti graikiškais dėmenimis: sąnario skausmas, mokslas apie burną, dantų liga, gydymas augalais, skrandžio grybelis, sutrikęs apetitas, širdies paralyžius.</w:t>
      </w:r>
    </w:p>
    <w:p w:rsidR="00F366D3" w:rsidRDefault="00F366D3" w:rsidP="00F366D3">
      <w:pPr>
        <w:numPr>
          <w:ilvl w:val="0"/>
          <w:numId w:val="1"/>
        </w:numPr>
      </w:pPr>
      <w:r>
        <w:t>Išlaipsniuoti: juodas, didelis.</w:t>
      </w:r>
    </w:p>
    <w:p w:rsidR="00F366D3" w:rsidRDefault="00F366D3" w:rsidP="00F366D3">
      <w:pPr>
        <w:numPr>
          <w:ilvl w:val="0"/>
          <w:numId w:val="1"/>
        </w:numPr>
      </w:pPr>
      <w:r>
        <w:t xml:space="preserve">Išversti: Ūmus </w:t>
      </w:r>
      <w:proofErr w:type="spellStart"/>
      <w:r>
        <w:t>endaortitas</w:t>
      </w:r>
      <w:proofErr w:type="spellEnd"/>
      <w:r>
        <w:t xml:space="preserve">, sukėlęs kairiosios </w:t>
      </w:r>
      <w:proofErr w:type="spellStart"/>
      <w:r>
        <w:t>inkstinės</w:t>
      </w:r>
      <w:proofErr w:type="spellEnd"/>
      <w:r>
        <w:t xml:space="preserve"> arterijos stenozę. Abiejų apatinių galūnių paviršinių venų lėtinis </w:t>
      </w:r>
      <w:proofErr w:type="spellStart"/>
      <w:r>
        <w:t>tromboflebitas</w:t>
      </w:r>
      <w:proofErr w:type="spellEnd"/>
      <w:r>
        <w:t xml:space="preserve">. Ūmus kepenų uždegimas su gelta. Ilga koma po visiško smegenų sumušimo. </w:t>
      </w:r>
      <w:proofErr w:type="spellStart"/>
      <w:r>
        <w:t>Veidinio</w:t>
      </w:r>
      <w:proofErr w:type="spellEnd"/>
      <w:r>
        <w:t xml:space="preserve"> nervo dalinis paralyžius, sukėlęs viršutinio žandikaulio mitybos sutrikimą. Lėtinė pasiutligės forma. Antrojo laipsnio skrandžio iškritimas.</w:t>
      </w:r>
    </w:p>
    <w:p w:rsidR="00F366D3" w:rsidRDefault="00F366D3" w:rsidP="00F366D3">
      <w:pPr>
        <w:numPr>
          <w:ilvl w:val="0"/>
          <w:numId w:val="1"/>
        </w:numPr>
      </w:pPr>
      <w:r>
        <w:t>Receptas: Paimk šaltalankio aliejaus, medetkų žiedų miltelių po 10 gramų. Maišyk, kad pasidarytų skystas tepalas. Duok. Pažymėk.</w:t>
      </w:r>
    </w:p>
    <w:p w:rsidR="00F366D3" w:rsidRDefault="00F366D3">
      <w:pPr>
        <w:rPr>
          <w:sz w:val="28"/>
          <w:szCs w:val="28"/>
        </w:rPr>
      </w:pPr>
    </w:p>
    <w:p w:rsidR="00F366D3" w:rsidRDefault="00F366D3">
      <w:pPr>
        <w:rPr>
          <w:sz w:val="28"/>
          <w:szCs w:val="28"/>
        </w:rPr>
      </w:pPr>
    </w:p>
    <w:p w:rsidR="00F366D3" w:rsidRDefault="00F366D3" w:rsidP="00F366D3">
      <w:r>
        <w:t>1.Išlinksniuoti: viršutinė ilga žandinė šaknis.</w:t>
      </w:r>
    </w:p>
    <w:p w:rsidR="00F366D3" w:rsidRDefault="00F366D3" w:rsidP="00F366D3">
      <w:r>
        <w:t xml:space="preserve">2. Parašyti </w:t>
      </w:r>
      <w:proofErr w:type="spellStart"/>
      <w:r>
        <w:t>nom</w:t>
      </w:r>
      <w:proofErr w:type="spellEnd"/>
      <w:r>
        <w:t xml:space="preserve">., gen. </w:t>
      </w:r>
      <w:proofErr w:type="spellStart"/>
      <w:r>
        <w:t>sg</w:t>
      </w:r>
      <w:proofErr w:type="spellEnd"/>
      <w:r>
        <w:t xml:space="preserve">. ir pl.: paprasta gera narkozė, antrinis opinis burnos uždegimas, minkštas didelis kanalas, gilusis ėduonis, </w:t>
      </w:r>
      <w:proofErr w:type="spellStart"/>
      <w:r>
        <w:t>nuospaudinė</w:t>
      </w:r>
      <w:proofErr w:type="spellEnd"/>
      <w:r>
        <w:t xml:space="preserve"> opa, gerybinis viršutinio žandikaulio navikas, kaplinis dantis, priekinis ragas.</w:t>
      </w:r>
    </w:p>
    <w:p w:rsidR="00F366D3" w:rsidRDefault="00F366D3" w:rsidP="00F366D3">
      <w:r>
        <w:t xml:space="preserve">3. Išasmenuoti, parašyti imperatyvą: </w:t>
      </w:r>
      <w:proofErr w:type="spellStart"/>
      <w:r>
        <w:t>solvo</w:t>
      </w:r>
      <w:proofErr w:type="spellEnd"/>
      <w:r>
        <w:t>, ere.</w:t>
      </w:r>
    </w:p>
    <w:p w:rsidR="00F366D3" w:rsidRDefault="00F366D3" w:rsidP="00F366D3">
      <w:r>
        <w:t>4. Parašyti graikiškais dėmenimis: greitas kvėpavimas, gyslos navikas, akies uždegimas, deguonies sumažėjimas, negalėjimas judėti, rijimo sutrikimas, liežuvio kraujavimas, mokslas apie burną, danties skausmas, vaistų baimė.</w:t>
      </w:r>
    </w:p>
    <w:p w:rsidR="00F366D3" w:rsidRDefault="00F366D3" w:rsidP="00F366D3">
      <w:r>
        <w:t>5. Išlaipsniuoti: blogas, paprastas, mažas.</w:t>
      </w:r>
    </w:p>
    <w:p w:rsidR="00F366D3" w:rsidRDefault="00F366D3" w:rsidP="00F366D3">
      <w:r>
        <w:t xml:space="preserve">6. Išversti diagnozes: Gerybinė adenoma kairiojo pagrindinio broncho apatinėje skiltyje. Kraujavimas po abiejų šeštųjų apatinių krūminių dantų ištraukimo. Viršutinio žandikaulio </w:t>
      </w:r>
      <w:proofErr w:type="spellStart"/>
      <w:r>
        <w:t>kąstinė</w:t>
      </w:r>
      <w:proofErr w:type="spellEnd"/>
      <w:r>
        <w:t xml:space="preserve"> žaizda, </w:t>
      </w:r>
      <w:proofErr w:type="spellStart"/>
      <w:r>
        <w:t>veidinio</w:t>
      </w:r>
      <w:proofErr w:type="spellEnd"/>
      <w:r>
        <w:t xml:space="preserve"> nervo dalinis paralyžius. Lėtinė </w:t>
      </w:r>
      <w:proofErr w:type="spellStart"/>
      <w:r>
        <w:t>poakinė</w:t>
      </w:r>
      <w:proofErr w:type="spellEnd"/>
      <w:r>
        <w:t xml:space="preserve"> flegmona. Viršutinio iltinio danties šaknies dalinis pašalinimas. Antrojo laipsnio cukrinis diabetas. Komplikuotas danties karūnos lūžimas. Ūmus dantenų uždegimas su ūmiu pūliniu. Burnos gleivinės dangalo mažos erozijos.</w:t>
      </w:r>
    </w:p>
    <w:p w:rsidR="00F366D3" w:rsidRDefault="00F366D3" w:rsidP="00F366D3">
      <w:r>
        <w:t>7. Receptas: Paimk dilgėlės lapų, ąžuolo žievės po 10 gramų. Maišyk, kad pasidarytų antiseptinė arbata. Duok. Pažymėk.</w:t>
      </w:r>
    </w:p>
    <w:p w:rsidR="00F366D3" w:rsidRDefault="00F366D3" w:rsidP="00F366D3">
      <w:r>
        <w:t xml:space="preserve">8. Išversti: Miestui ir pasauliui. Ką ir reikėjo įrodyti. Arba gerai, arba nieko. Brangu, kas reta. </w:t>
      </w:r>
    </w:p>
    <w:p w:rsidR="00F366D3" w:rsidRDefault="00F366D3" w:rsidP="00F366D3">
      <w:r>
        <w:t>Tikras draugas – retas paukštis. Laimingų Naujųjų Metų.</w:t>
      </w:r>
    </w:p>
    <w:p w:rsidR="00F366D3" w:rsidRPr="00F366D3" w:rsidRDefault="00F366D3">
      <w:pPr>
        <w:rPr>
          <w:sz w:val="28"/>
          <w:szCs w:val="28"/>
        </w:rPr>
      </w:pPr>
    </w:p>
    <w:p w:rsidR="00F366D3" w:rsidRDefault="00F366D3">
      <w:pPr>
        <w:rPr>
          <w:b/>
          <w:sz w:val="28"/>
          <w:szCs w:val="28"/>
        </w:rPr>
      </w:pPr>
    </w:p>
    <w:p w:rsidR="00F366D3" w:rsidRPr="00F366D3" w:rsidRDefault="00F366D3">
      <w:pPr>
        <w:rPr>
          <w:sz w:val="28"/>
          <w:szCs w:val="28"/>
        </w:rPr>
      </w:pPr>
    </w:p>
    <w:sectPr w:rsidR="00F366D3" w:rsidRPr="00F366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71EC1"/>
    <w:multiLevelType w:val="hybridMultilevel"/>
    <w:tmpl w:val="17069B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8A"/>
    <w:rsid w:val="00093CA3"/>
    <w:rsid w:val="00181E97"/>
    <w:rsid w:val="0044288A"/>
    <w:rsid w:val="00590FB2"/>
    <w:rsid w:val="00C73F04"/>
    <w:rsid w:val="00C7503A"/>
    <w:rsid w:val="00F3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3643-92C2-49AA-8279-96E177D3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vicesima quinta (Od</vt:lpstr>
    </vt:vector>
  </TitlesOfParts>
  <Company>.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vicesima quinta (Od</dc:title>
  <dc:subject/>
  <dc:creator>Jurate Baroniene</dc:creator>
  <cp:keywords/>
  <dc:description/>
  <cp:lastModifiedBy>Vidmantas Balčytis</cp:lastModifiedBy>
  <cp:revision>2</cp:revision>
  <dcterms:created xsi:type="dcterms:W3CDTF">2014-09-04T18:05:00Z</dcterms:created>
  <dcterms:modified xsi:type="dcterms:W3CDTF">2014-09-04T18:05:00Z</dcterms:modified>
</cp:coreProperties>
</file>